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DD" w:rsidRPr="00457912" w:rsidRDefault="00736130" w:rsidP="00736130">
      <w:pPr>
        <w:pStyle w:val="Web"/>
        <w:rPr>
          <w:rFonts w:ascii="標楷體" w:eastAsia="標楷體" w:hAnsi="標楷體"/>
          <w:color w:val="000000"/>
          <w:sz w:val="28"/>
          <w:szCs w:val="28"/>
        </w:rPr>
      </w:pP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外購時須先向海關發文申請免稅，輸入岸為桃園機場</w:t>
      </w:r>
      <w:bookmarkStart w:id="0" w:name="_GoBack"/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bookmarkEnd w:id="0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，正本為財政部關務署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北關</w:t>
      </w:r>
      <w:r w:rsidR="00C75CDD" w:rsidRPr="00457912">
        <w:rPr>
          <w:rFonts w:ascii="標楷體" w:eastAsia="標楷體" w:hAnsi="標楷體"/>
          <w:color w:val="000000"/>
          <w:sz w:val="28"/>
          <w:szCs w:val="28"/>
        </w:rPr>
        <w:t>(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業務一組</w:t>
      </w:r>
      <w:r w:rsidR="00C75CDD" w:rsidRPr="00457912">
        <w:rPr>
          <w:rFonts w:ascii="標楷體" w:eastAsia="標楷體" w:hAnsi="標楷體"/>
          <w:color w:val="000000"/>
          <w:sz w:val="28"/>
          <w:szCs w:val="28"/>
        </w:rPr>
        <w:t>)；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輸入岸為高雄機場或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高雄港</w:t>
      </w:r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，正本為財政部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關務署高雄關</w:t>
      </w:r>
      <w:proofErr w:type="gramEnd"/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副本</w:t>
      </w:r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單位，附件為免稅申請書及明細表</w:t>
      </w:r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5E" w:rsidRPr="00D4254B" w:rsidRDefault="00261A5E" w:rsidP="00261A5E">
      <w:pPr>
        <w:pStyle w:val="Web"/>
        <w:rPr>
          <w:rFonts w:ascii="標楷體" w:eastAsia="標楷體" w:hAnsi="標楷體"/>
          <w:sz w:val="28"/>
          <w:szCs w:val="28"/>
        </w:rPr>
      </w:pPr>
      <w:r w:rsidRPr="00D4254B">
        <w:rPr>
          <w:rFonts w:ascii="標楷體" w:eastAsia="標楷體" w:hAnsi="標楷體" w:hint="eastAsia"/>
          <w:color w:val="000000"/>
          <w:sz w:val="28"/>
          <w:szCs w:val="28"/>
        </w:rPr>
        <w:t>公文範例：</w:t>
      </w:r>
    </w:p>
    <w:p w:rsidR="00736130" w:rsidRPr="00187807" w:rsidRDefault="00C75CDD" w:rsidP="00261A5E">
      <w:pPr>
        <w:pStyle w:val="Web"/>
        <w:rPr>
          <w:rFonts w:ascii="標楷體" w:eastAsia="標楷體" w:hAnsi="標楷體"/>
          <w:color w:val="FF0000"/>
          <w:sz w:val="28"/>
          <w:szCs w:val="28"/>
        </w:rPr>
      </w:pPr>
      <w:r w:rsidRPr="00457912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BF2FA8" w:rsidRPr="0045791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736130" w:rsidRPr="00457912">
        <w:rPr>
          <w:rFonts w:ascii="標楷體" w:eastAsia="標楷體" w:hAnsi="標楷體" w:hint="eastAsia"/>
          <w:color w:val="FF0000"/>
          <w:sz w:val="28"/>
          <w:szCs w:val="28"/>
        </w:rPr>
        <w:t>層決行，請會</w:t>
      </w:r>
      <w:r w:rsidRPr="00457912">
        <w:rPr>
          <w:rFonts w:ascii="標楷體" w:eastAsia="標楷體" w:hAnsi="標楷體" w:hint="eastAsia"/>
          <w:color w:val="FF0000"/>
          <w:sz w:val="28"/>
          <w:szCs w:val="28"/>
        </w:rPr>
        <w:t>辦總務處</w:t>
      </w:r>
      <w:r w:rsidR="00736130" w:rsidRPr="00457912">
        <w:rPr>
          <w:rFonts w:ascii="標楷體" w:eastAsia="標楷體" w:hAnsi="標楷體" w:hint="eastAsia"/>
          <w:color w:val="FF0000"/>
          <w:sz w:val="28"/>
          <w:szCs w:val="28"/>
        </w:rPr>
        <w:t>採購組</w:t>
      </w:r>
    </w:p>
    <w:p w:rsidR="003E5279" w:rsidRPr="00457912" w:rsidRDefault="003E5279" w:rsidP="00736130">
      <w:pPr>
        <w:pStyle w:val="a3"/>
        <w:ind w:left="960" w:hanging="960"/>
        <w:rPr>
          <w:rFonts w:ascii="標楷體" w:eastAsia="標楷體" w:hAnsi="標楷體"/>
          <w:color w:val="000000"/>
          <w:sz w:val="28"/>
          <w:szCs w:val="28"/>
        </w:rPr>
      </w:pP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457912">
        <w:rPr>
          <w:rFonts w:ascii="標楷體" w:eastAsia="標楷體" w:hAnsi="標楷體"/>
          <w:color w:val="000000"/>
          <w:sz w:val="28"/>
          <w:szCs w:val="28"/>
        </w:rPr>
        <w:t>:如主旨</w:t>
      </w:r>
    </w:p>
    <w:p w:rsidR="00736130" w:rsidRPr="00187807" w:rsidRDefault="00736130" w:rsidP="00736130">
      <w:pPr>
        <w:pStyle w:val="a3"/>
        <w:ind w:left="960" w:hanging="960"/>
        <w:rPr>
          <w:rFonts w:ascii="標楷體" w:eastAsia="標楷體" w:hAnsi="標楷體"/>
          <w:sz w:val="28"/>
          <w:szCs w:val="28"/>
        </w:rPr>
      </w:pP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主旨：本校為教學</w:t>
      </w:r>
      <w:r w:rsidR="00C75CDD" w:rsidRPr="00457912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需要，自行結匯向國外訂購</w:t>
      </w:r>
      <w:r w:rsidR="00C75CDD" w:rsidRPr="00187807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C75CDD" w:rsidRPr="00187807">
        <w:rPr>
          <w:rFonts w:ascii="標楷體" w:eastAsia="標楷體" w:hAnsi="標楷體"/>
          <w:color w:val="FF0000"/>
          <w:sz w:val="28"/>
          <w:szCs w:val="28"/>
        </w:rPr>
        <w:t>(品名)</w:t>
      </w:r>
      <w:r w:rsidR="00C75CDD" w:rsidRPr="00187807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C75CDD" w:rsidRPr="00457912">
        <w:rPr>
          <w:rFonts w:ascii="標楷體" w:eastAsia="標楷體" w:hAnsi="標楷體"/>
          <w:color w:val="FF0000"/>
          <w:sz w:val="28"/>
          <w:szCs w:val="28"/>
        </w:rPr>
        <w:t>(數量</w:t>
      </w:r>
      <w:r w:rsidR="00C75CDD" w:rsidRPr="00457912">
        <w:rPr>
          <w:rFonts w:ascii="標楷體" w:eastAsia="標楷體" w:hAnsi="標楷體" w:hint="eastAsia"/>
          <w:color w:val="FF0000"/>
          <w:sz w:val="28"/>
          <w:szCs w:val="28"/>
        </w:rPr>
        <w:t>，阿拉伯數字</w:t>
      </w:r>
      <w:r w:rsidR="00C75CDD" w:rsidRPr="00457912">
        <w:rPr>
          <w:rFonts w:ascii="標楷體" w:eastAsia="標楷體" w:hAnsi="標楷體"/>
          <w:color w:val="FF0000"/>
          <w:sz w:val="28"/>
          <w:szCs w:val="28"/>
        </w:rPr>
        <w:t>)</w:t>
      </w:r>
      <w:r w:rsidRPr="00457912">
        <w:rPr>
          <w:rFonts w:ascii="標楷體" w:eastAsia="標楷體" w:hAnsi="標楷體"/>
          <w:color w:val="FF0000"/>
          <w:sz w:val="28"/>
          <w:szCs w:val="28"/>
        </w:rPr>
        <w:t>(套、組…)</w:t>
      </w: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，檢附進口教育研究用品免稅申請書及明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細表各</w:t>
      </w:r>
      <w:r w:rsidRPr="00457912">
        <w:rPr>
          <w:rFonts w:ascii="標楷體" w:eastAsia="標楷體" w:hAnsi="標楷體"/>
          <w:color w:val="000000"/>
          <w:sz w:val="28"/>
          <w:szCs w:val="28"/>
        </w:rPr>
        <w:t>2份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，請准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由貴關豁免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稅放行，請查照。</w:t>
      </w:r>
    </w:p>
    <w:p w:rsidR="00736130" w:rsidRPr="00187807" w:rsidRDefault="00736130" w:rsidP="00736130">
      <w:pPr>
        <w:pStyle w:val="a00"/>
        <w:spacing w:before="120" w:beforeAutospacing="0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正本：財政部關務署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北關（業務一組）</w:t>
      </w:r>
      <w:r w:rsidRPr="00457912">
        <w:rPr>
          <w:rFonts w:ascii="標楷體" w:eastAsia="標楷體" w:hAnsi="標楷體"/>
          <w:color w:val="000000"/>
          <w:sz w:val="28"/>
          <w:szCs w:val="28"/>
        </w:rPr>
        <w:t>/財政部</w:t>
      </w:r>
      <w:proofErr w:type="gramStart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關務署高雄</w:t>
      </w:r>
      <w:proofErr w:type="gramEnd"/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關</w:t>
      </w:r>
    </w:p>
    <w:p w:rsidR="00736130" w:rsidRPr="00457912" w:rsidRDefault="00736130" w:rsidP="00736130">
      <w:pPr>
        <w:pStyle w:val="a00"/>
        <w:spacing w:before="120" w:beforeAutospacing="0"/>
        <w:ind w:left="72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57912">
        <w:rPr>
          <w:rFonts w:ascii="標楷體" w:eastAsia="標楷體" w:hAnsi="標楷體" w:hint="eastAsia"/>
          <w:color w:val="000000"/>
          <w:sz w:val="28"/>
          <w:szCs w:val="28"/>
        </w:rPr>
        <w:t>副本：本校○○○ </w:t>
      </w:r>
    </w:p>
    <w:p w:rsidR="00AA56BF" w:rsidRPr="00187807" w:rsidRDefault="00AA56BF" w:rsidP="00736130">
      <w:pPr>
        <w:pStyle w:val="a00"/>
        <w:spacing w:before="120" w:beforeAutospacing="0"/>
        <w:ind w:left="720" w:hanging="720"/>
        <w:jc w:val="both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87807">
        <w:rPr>
          <w:rFonts w:ascii="標楷體" w:eastAsia="標楷體" w:hAnsi="標楷體" w:hint="eastAsia"/>
          <w:color w:val="FF0000"/>
          <w:sz w:val="28"/>
          <w:szCs w:val="28"/>
        </w:rPr>
        <w:t>紅</w:t>
      </w:r>
      <w:r w:rsidR="00AC50EA">
        <w:rPr>
          <w:rFonts w:ascii="標楷體" w:eastAsia="標楷體" w:hAnsi="標楷體" w:hint="eastAsia"/>
          <w:color w:val="FF0000"/>
          <w:sz w:val="28"/>
          <w:szCs w:val="28"/>
        </w:rPr>
        <w:t>色字</w:t>
      </w:r>
      <w:r w:rsidRPr="00187807">
        <w:rPr>
          <w:rFonts w:ascii="標楷體" w:eastAsia="標楷體" w:hAnsi="標楷體" w:hint="eastAsia"/>
          <w:color w:val="FF0000"/>
          <w:sz w:val="28"/>
          <w:szCs w:val="28"/>
        </w:rPr>
        <w:t>處</w:t>
      </w:r>
      <w:r w:rsidR="00AC50EA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proofErr w:type="gramEnd"/>
      <w:r w:rsidRPr="00187807">
        <w:rPr>
          <w:rFonts w:ascii="標楷體" w:eastAsia="標楷體" w:hAnsi="標楷體" w:hint="eastAsia"/>
          <w:color w:val="FF0000"/>
          <w:sz w:val="28"/>
          <w:szCs w:val="28"/>
        </w:rPr>
        <w:t>改為</w:t>
      </w:r>
      <w:r w:rsidR="00261A5E">
        <w:rPr>
          <w:rFonts w:ascii="標楷體" w:eastAsia="標楷體" w:hAnsi="標楷體" w:hint="eastAsia"/>
          <w:color w:val="FF0000"/>
          <w:sz w:val="28"/>
          <w:szCs w:val="28"/>
        </w:rPr>
        <w:t>品名、數量及單位，例如</w:t>
      </w:r>
      <w:r w:rsidR="00CD6B18">
        <w:rPr>
          <w:rFonts w:hint="eastAsia"/>
          <w:color w:val="FF0000"/>
          <w:sz w:val="28"/>
          <w:szCs w:val="28"/>
        </w:rPr>
        <w:t>「</w:t>
      </w:r>
      <w:r w:rsidR="00261A5E">
        <w:rPr>
          <w:rFonts w:hint="eastAsia"/>
          <w:color w:val="FF0000"/>
          <w:sz w:val="28"/>
          <w:szCs w:val="28"/>
        </w:rPr>
        <w:t>〇〇</w:t>
      </w:r>
      <w:r w:rsidR="00261A5E">
        <w:rPr>
          <w:rFonts w:ascii="標楷體" w:eastAsia="標楷體" w:hAnsi="標楷體" w:hint="eastAsia"/>
          <w:color w:val="FF0000"/>
          <w:sz w:val="28"/>
          <w:szCs w:val="28"/>
        </w:rPr>
        <w:t>設備</w:t>
      </w:r>
      <w:r w:rsidR="00CD6B18">
        <w:rPr>
          <w:rFonts w:hint="eastAsia"/>
          <w:color w:val="FF0000"/>
          <w:sz w:val="28"/>
          <w:szCs w:val="28"/>
        </w:rPr>
        <w:t>」</w:t>
      </w:r>
      <w:r w:rsidR="00261A5E">
        <w:rPr>
          <w:rFonts w:ascii="標楷體" w:eastAsia="標楷體" w:hAnsi="標楷體" w:hint="eastAsia"/>
          <w:color w:val="FF0000"/>
          <w:sz w:val="28"/>
          <w:szCs w:val="28"/>
        </w:rPr>
        <w:t>1組。</w:t>
      </w:r>
    </w:p>
    <w:p w:rsidR="00AA56BF" w:rsidRPr="00736130" w:rsidRDefault="00AA56BF" w:rsidP="00736130">
      <w:pPr>
        <w:pStyle w:val="a00"/>
        <w:spacing w:before="120" w:beforeAutospacing="0"/>
        <w:ind w:left="720" w:hanging="720"/>
        <w:jc w:val="both"/>
        <w:rPr>
          <w:sz w:val="28"/>
          <w:szCs w:val="28"/>
        </w:rPr>
      </w:pPr>
    </w:p>
    <w:p w:rsidR="007961A9" w:rsidRPr="00736130" w:rsidRDefault="00736130" w:rsidP="00736130">
      <w:pPr>
        <w:tabs>
          <w:tab w:val="left" w:pos="6525"/>
        </w:tabs>
        <w:rPr>
          <w:sz w:val="28"/>
          <w:szCs w:val="28"/>
        </w:rPr>
      </w:pPr>
      <w:r w:rsidRPr="00736130">
        <w:rPr>
          <w:sz w:val="28"/>
          <w:szCs w:val="28"/>
        </w:rPr>
        <w:tab/>
      </w:r>
    </w:p>
    <w:sectPr w:rsidR="007961A9" w:rsidRPr="00736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0"/>
    <w:rsid w:val="00187807"/>
    <w:rsid w:val="00261A5E"/>
    <w:rsid w:val="00331758"/>
    <w:rsid w:val="003E5279"/>
    <w:rsid w:val="00457912"/>
    <w:rsid w:val="00596939"/>
    <w:rsid w:val="0062545B"/>
    <w:rsid w:val="00736130"/>
    <w:rsid w:val="007961A9"/>
    <w:rsid w:val="00AA56BF"/>
    <w:rsid w:val="00AC50EA"/>
    <w:rsid w:val="00BF2FA8"/>
    <w:rsid w:val="00C75CDD"/>
    <w:rsid w:val="00CD6B18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4620A-C592-493F-8AB2-7FBCC9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a"/>
    <w:basedOn w:val="a"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00">
    <w:name w:val="a0"/>
    <w:basedOn w:val="a"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5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1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70D9-43CF-4FCE-93FA-B8758D2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2023-11-14T02:42:00Z</dcterms:created>
  <dcterms:modified xsi:type="dcterms:W3CDTF">2023-11-14T02:43:00Z</dcterms:modified>
</cp:coreProperties>
</file>